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76" w:rsidRDefault="00FA0076" w:rsidP="00257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METODOLOGÍA DE TRABAJO</w:t>
      </w:r>
    </w:p>
    <w:p w:rsidR="00D20400" w:rsidRDefault="00FA0076" w:rsidP="00257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SEPRODUCIR</w:t>
      </w:r>
    </w:p>
    <w:p w:rsidR="0025725F" w:rsidRDefault="0025725F" w:rsidP="0025725F">
      <w:pPr>
        <w:jc w:val="both"/>
        <w:rPr>
          <w:b/>
          <w:sz w:val="28"/>
          <w:szCs w:val="28"/>
        </w:rPr>
      </w:pPr>
    </w:p>
    <w:p w:rsidR="0025725F" w:rsidRPr="0025725F" w:rsidRDefault="0025725F" w:rsidP="0025725F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5725F">
        <w:rPr>
          <w:b/>
          <w:sz w:val="28"/>
          <w:szCs w:val="28"/>
        </w:rPr>
        <w:t xml:space="preserve">Selección de información </w:t>
      </w:r>
      <w:r w:rsidR="00C14585">
        <w:rPr>
          <w:b/>
          <w:sz w:val="28"/>
          <w:szCs w:val="28"/>
        </w:rPr>
        <w:t>- documentos fuente</w:t>
      </w:r>
    </w:p>
    <w:p w:rsidR="0025725F" w:rsidRPr="0025725F" w:rsidRDefault="0025725F" w:rsidP="0025725F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25725F">
        <w:rPr>
          <w:sz w:val="28"/>
          <w:szCs w:val="28"/>
        </w:rPr>
        <w:t>Libros</w:t>
      </w:r>
    </w:p>
    <w:p w:rsidR="0025725F" w:rsidRDefault="0025725F" w:rsidP="0025725F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25725F">
        <w:rPr>
          <w:sz w:val="28"/>
          <w:szCs w:val="28"/>
        </w:rPr>
        <w:t xml:space="preserve">Artículos científicos </w:t>
      </w:r>
      <w:r>
        <w:rPr>
          <w:sz w:val="28"/>
          <w:szCs w:val="28"/>
        </w:rPr>
        <w:t>(Revisas indexadas)</w:t>
      </w:r>
    </w:p>
    <w:p w:rsidR="00A30E77" w:rsidRDefault="00A30E77" w:rsidP="0025725F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Trabajos de investigación (tesis)</w:t>
      </w:r>
    </w:p>
    <w:p w:rsidR="00A30E77" w:rsidRDefault="00A30E77" w:rsidP="0025725F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PDFs</w:t>
      </w:r>
      <w:proofErr w:type="spellEnd"/>
      <w:r>
        <w:rPr>
          <w:sz w:val="28"/>
          <w:szCs w:val="28"/>
        </w:rPr>
        <w:t xml:space="preserve"> de profesionales y/o especialistas del Área de conocimiento  que se consulta</w:t>
      </w:r>
    </w:p>
    <w:p w:rsidR="0025725F" w:rsidRDefault="0025725F" w:rsidP="0025725F">
      <w:pPr>
        <w:pStyle w:val="Prrafodelista"/>
        <w:ind w:left="1080"/>
        <w:jc w:val="both"/>
        <w:rPr>
          <w:sz w:val="28"/>
          <w:szCs w:val="28"/>
        </w:rPr>
      </w:pPr>
    </w:p>
    <w:p w:rsidR="0025725F" w:rsidRPr="0025725F" w:rsidRDefault="0025725F" w:rsidP="0025725F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5725F">
        <w:rPr>
          <w:b/>
          <w:sz w:val="28"/>
          <w:szCs w:val="28"/>
        </w:rPr>
        <w:t>Procesamiento de la información</w:t>
      </w:r>
      <w:r w:rsidR="00C14585">
        <w:rPr>
          <w:b/>
          <w:sz w:val="28"/>
          <w:szCs w:val="28"/>
        </w:rPr>
        <w:t xml:space="preserve"> de los documentos fuente seleccionados</w:t>
      </w:r>
    </w:p>
    <w:p w:rsidR="0025725F" w:rsidRDefault="0025725F" w:rsidP="0025725F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Ideas principales</w:t>
      </w:r>
    </w:p>
    <w:p w:rsidR="0025725F" w:rsidRDefault="0025725F" w:rsidP="0025725F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Ideas secundarias</w:t>
      </w:r>
    </w:p>
    <w:p w:rsidR="0025725F" w:rsidRDefault="0025725F" w:rsidP="0025725F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Revisión de términos nuevos y apropiación de los mismos</w:t>
      </w:r>
    </w:p>
    <w:p w:rsidR="0025725F" w:rsidRDefault="0025725F" w:rsidP="0025725F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Escribir </w:t>
      </w:r>
      <w:r w:rsidR="00A30E77">
        <w:rPr>
          <w:sz w:val="28"/>
          <w:szCs w:val="28"/>
        </w:rPr>
        <w:t>en los extremos de cada hoja de ser el caso, ideas,</w:t>
      </w:r>
      <w:r>
        <w:rPr>
          <w:sz w:val="28"/>
          <w:szCs w:val="28"/>
        </w:rPr>
        <w:t xml:space="preserve"> </w:t>
      </w:r>
      <w:r w:rsidR="00A30E77">
        <w:rPr>
          <w:sz w:val="28"/>
          <w:szCs w:val="28"/>
        </w:rPr>
        <w:t xml:space="preserve">comentarios, </w:t>
      </w:r>
      <w:r>
        <w:rPr>
          <w:sz w:val="28"/>
          <w:szCs w:val="28"/>
        </w:rPr>
        <w:t xml:space="preserve">puntos </w:t>
      </w:r>
      <w:r w:rsidR="00A30E77">
        <w:rPr>
          <w:sz w:val="28"/>
          <w:szCs w:val="28"/>
        </w:rPr>
        <w:t>de vista, reflexiones, acuerdos, desacuerdos</w:t>
      </w:r>
      <w:r w:rsidR="00B45CD8">
        <w:rPr>
          <w:sz w:val="28"/>
          <w:szCs w:val="28"/>
        </w:rPr>
        <w:t>, comparaciones</w:t>
      </w:r>
      <w:r w:rsidR="00A30E77">
        <w:rPr>
          <w:sz w:val="28"/>
          <w:szCs w:val="28"/>
        </w:rPr>
        <w:t xml:space="preserve"> </w:t>
      </w:r>
      <w:proofErr w:type="spellStart"/>
      <w:r w:rsidR="00A30E77">
        <w:rPr>
          <w:sz w:val="28"/>
          <w:szCs w:val="28"/>
        </w:rPr>
        <w:t>etc</w:t>
      </w:r>
      <w:proofErr w:type="spellEnd"/>
      <w:r w:rsidR="00B45CD8">
        <w:rPr>
          <w:sz w:val="28"/>
          <w:szCs w:val="28"/>
        </w:rPr>
        <w:t>,</w:t>
      </w:r>
      <w:r w:rsidR="00A30E77">
        <w:rPr>
          <w:sz w:val="28"/>
          <w:szCs w:val="28"/>
        </w:rPr>
        <w:t xml:space="preserve"> en los puntos </w:t>
      </w:r>
      <w:r w:rsidR="000E304C">
        <w:rPr>
          <w:sz w:val="28"/>
          <w:szCs w:val="28"/>
        </w:rPr>
        <w:t xml:space="preserve">del texto </w:t>
      </w:r>
      <w:r w:rsidR="00A30E77">
        <w:rPr>
          <w:sz w:val="28"/>
          <w:szCs w:val="28"/>
        </w:rPr>
        <w:t xml:space="preserve">que considere oportuno y valioso. </w:t>
      </w:r>
    </w:p>
    <w:p w:rsidR="00B45CD8" w:rsidRDefault="00B45CD8" w:rsidP="00B45CD8">
      <w:pPr>
        <w:pStyle w:val="Prrafodelista"/>
        <w:ind w:left="1080"/>
        <w:jc w:val="both"/>
        <w:rPr>
          <w:sz w:val="28"/>
          <w:szCs w:val="28"/>
        </w:rPr>
      </w:pPr>
    </w:p>
    <w:p w:rsidR="00C85088" w:rsidRPr="00C85088" w:rsidRDefault="00A30E77" w:rsidP="00A30E77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85088">
        <w:rPr>
          <w:b/>
          <w:sz w:val="28"/>
          <w:szCs w:val="28"/>
        </w:rPr>
        <w:t xml:space="preserve">Producción </w:t>
      </w:r>
      <w:r w:rsidR="00C85088" w:rsidRPr="00C85088">
        <w:rPr>
          <w:b/>
          <w:sz w:val="28"/>
          <w:szCs w:val="28"/>
        </w:rPr>
        <w:t>del trabajo del estudiante</w:t>
      </w:r>
      <w:r w:rsidR="00C85088">
        <w:rPr>
          <w:b/>
          <w:sz w:val="28"/>
          <w:szCs w:val="28"/>
        </w:rPr>
        <w:t>,</w:t>
      </w:r>
      <w:r w:rsidR="00C85088" w:rsidRPr="00C85088">
        <w:rPr>
          <w:b/>
          <w:sz w:val="28"/>
          <w:szCs w:val="28"/>
        </w:rPr>
        <w:t xml:space="preserve"> sobre la base de los documentos </w:t>
      </w:r>
      <w:r w:rsidR="00C14585">
        <w:rPr>
          <w:b/>
          <w:sz w:val="28"/>
          <w:szCs w:val="28"/>
        </w:rPr>
        <w:t xml:space="preserve">fuente </w:t>
      </w:r>
      <w:r w:rsidR="00C85088" w:rsidRPr="00C85088">
        <w:rPr>
          <w:b/>
          <w:sz w:val="28"/>
          <w:szCs w:val="28"/>
        </w:rPr>
        <w:t>procesados.</w:t>
      </w:r>
    </w:p>
    <w:p w:rsidR="00A30E77" w:rsidRDefault="00C85088" w:rsidP="00C85088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Trabajo que contendrá aparte del encabezado con los datos del autor/a</w:t>
      </w:r>
      <w:r w:rsidR="00B45CD8">
        <w:rPr>
          <w:sz w:val="28"/>
          <w:szCs w:val="28"/>
        </w:rPr>
        <w:t xml:space="preserve"> (estudiante)</w:t>
      </w:r>
      <w:r>
        <w:rPr>
          <w:sz w:val="28"/>
          <w:szCs w:val="28"/>
        </w:rPr>
        <w:t>:</w:t>
      </w:r>
    </w:p>
    <w:p w:rsidR="00C85088" w:rsidRDefault="00C85088" w:rsidP="00C85088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Título</w:t>
      </w:r>
    </w:p>
    <w:p w:rsidR="00C85088" w:rsidRDefault="00C85088" w:rsidP="00C85088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Desarrollo (utilización de las normas APA, sexta edición para citar)</w:t>
      </w:r>
    </w:p>
    <w:p w:rsidR="00C85088" w:rsidRDefault="00C85088" w:rsidP="00C85088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Conclusiones</w:t>
      </w:r>
    </w:p>
    <w:p w:rsidR="00C85088" w:rsidRDefault="00C85088" w:rsidP="00C85088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Referencias y Bibliografía</w:t>
      </w:r>
    </w:p>
    <w:p w:rsidR="00C85088" w:rsidRDefault="00C85088" w:rsidP="00C85088">
      <w:pPr>
        <w:pStyle w:val="Prrafodelista"/>
        <w:jc w:val="both"/>
        <w:rPr>
          <w:sz w:val="28"/>
          <w:szCs w:val="28"/>
        </w:rPr>
      </w:pPr>
    </w:p>
    <w:p w:rsidR="00A30E77" w:rsidRPr="00FA0076" w:rsidRDefault="00A30E77" w:rsidP="00A30E77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A0076">
        <w:rPr>
          <w:b/>
          <w:sz w:val="28"/>
          <w:szCs w:val="28"/>
        </w:rPr>
        <w:t xml:space="preserve">Retroalimentación </w:t>
      </w:r>
    </w:p>
    <w:p w:rsidR="00FA0076" w:rsidRDefault="00FA0076" w:rsidP="00FA0076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Durante los encuentros presenciales y/o virtuales</w:t>
      </w:r>
      <w:r w:rsidR="000E304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E304C">
        <w:rPr>
          <w:sz w:val="28"/>
          <w:szCs w:val="28"/>
        </w:rPr>
        <w:t xml:space="preserve">el estudiante tomará nota </w:t>
      </w:r>
      <w:r>
        <w:rPr>
          <w:sz w:val="28"/>
          <w:szCs w:val="28"/>
        </w:rPr>
        <w:t>de</w:t>
      </w:r>
      <w:r w:rsidR="000E304C">
        <w:rPr>
          <w:sz w:val="28"/>
          <w:szCs w:val="28"/>
        </w:rPr>
        <w:t xml:space="preserve"> los aspectos que considere</w:t>
      </w:r>
      <w:r w:rsidR="003067D3">
        <w:rPr>
          <w:sz w:val="28"/>
          <w:szCs w:val="28"/>
        </w:rPr>
        <w:t xml:space="preserve"> importantes expresados por el profesor</w:t>
      </w:r>
      <w:r w:rsidR="000E304C">
        <w:rPr>
          <w:sz w:val="28"/>
          <w:szCs w:val="28"/>
        </w:rPr>
        <w:t xml:space="preserve"> o por el resto de compañeros</w:t>
      </w:r>
      <w:r w:rsidR="003067D3">
        <w:rPr>
          <w:sz w:val="28"/>
          <w:szCs w:val="28"/>
        </w:rPr>
        <w:t xml:space="preserve">  </w:t>
      </w:r>
      <w:r w:rsidR="000E304C">
        <w:rPr>
          <w:sz w:val="28"/>
          <w:szCs w:val="28"/>
        </w:rPr>
        <w:t xml:space="preserve">producidos </w:t>
      </w:r>
      <w:r w:rsidR="003067D3">
        <w:rPr>
          <w:sz w:val="28"/>
          <w:szCs w:val="28"/>
        </w:rPr>
        <w:t xml:space="preserve">durante el intercambio de saberes en el aula o en el espacio virtual, </w:t>
      </w:r>
      <w:r w:rsidR="000E304C">
        <w:rPr>
          <w:sz w:val="28"/>
          <w:szCs w:val="28"/>
        </w:rPr>
        <w:t xml:space="preserve">tarea que </w:t>
      </w:r>
      <w:r w:rsidR="00905A1C">
        <w:rPr>
          <w:sz w:val="28"/>
          <w:szCs w:val="28"/>
        </w:rPr>
        <w:t xml:space="preserve"> será considerada como la retroalimentación de los temas impartidos </w:t>
      </w:r>
      <w:r w:rsidR="00905A1C">
        <w:rPr>
          <w:sz w:val="28"/>
          <w:szCs w:val="28"/>
        </w:rPr>
        <w:lastRenderedPageBreak/>
        <w:t xml:space="preserve">y colocada </w:t>
      </w:r>
      <w:r w:rsidR="000E304C">
        <w:rPr>
          <w:sz w:val="28"/>
          <w:szCs w:val="28"/>
        </w:rPr>
        <w:t xml:space="preserve">a su vez </w:t>
      </w:r>
      <w:r w:rsidR="00905A1C">
        <w:rPr>
          <w:sz w:val="28"/>
          <w:szCs w:val="28"/>
        </w:rPr>
        <w:t xml:space="preserve">en la parte final </w:t>
      </w:r>
      <w:r w:rsidR="000E304C">
        <w:rPr>
          <w:sz w:val="28"/>
          <w:szCs w:val="28"/>
        </w:rPr>
        <w:t>del trabajo realizado por el  estudiante</w:t>
      </w:r>
      <w:r w:rsidR="00905A1C">
        <w:rPr>
          <w:sz w:val="28"/>
          <w:szCs w:val="28"/>
        </w:rPr>
        <w:t>.</w:t>
      </w:r>
    </w:p>
    <w:p w:rsidR="00B45CD8" w:rsidRDefault="00B45CD8" w:rsidP="00FA0076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Durante este proceso, los estudiantes pueden realizar comentarios, reflexiones, críticas, tomar posicionamientos teóricos, realizar preguntas, responder preguntas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 xml:space="preserve">,  puesto que lo que se analiza y se debate refiere a la temática del trabajo realizado. </w:t>
      </w:r>
    </w:p>
    <w:p w:rsidR="004119F2" w:rsidRPr="005E6004" w:rsidRDefault="004119F2" w:rsidP="005E6004">
      <w:pPr>
        <w:jc w:val="both"/>
        <w:rPr>
          <w:sz w:val="28"/>
          <w:szCs w:val="28"/>
        </w:rPr>
      </w:pPr>
    </w:p>
    <w:p w:rsidR="004119F2" w:rsidRDefault="004119F2" w:rsidP="00FA0076">
      <w:pPr>
        <w:pStyle w:val="Prrafodelista"/>
        <w:jc w:val="both"/>
        <w:rPr>
          <w:b/>
          <w:sz w:val="28"/>
          <w:szCs w:val="28"/>
        </w:rPr>
      </w:pPr>
      <w:r w:rsidRPr="004119F2">
        <w:rPr>
          <w:b/>
          <w:sz w:val="28"/>
          <w:szCs w:val="28"/>
        </w:rPr>
        <w:t xml:space="preserve">Dra. </w:t>
      </w:r>
      <w:proofErr w:type="spellStart"/>
      <w:r w:rsidRPr="004119F2">
        <w:rPr>
          <w:b/>
          <w:sz w:val="28"/>
          <w:szCs w:val="28"/>
        </w:rPr>
        <w:t>Mirella</w:t>
      </w:r>
      <w:proofErr w:type="spellEnd"/>
      <w:r w:rsidRPr="004119F2">
        <w:rPr>
          <w:b/>
          <w:sz w:val="28"/>
          <w:szCs w:val="28"/>
        </w:rPr>
        <w:t xml:space="preserve"> Del Pilar Vera Rojas</w:t>
      </w:r>
    </w:p>
    <w:p w:rsidR="00362DE0" w:rsidRDefault="00362DE0" w:rsidP="00FA0076">
      <w:pPr>
        <w:pStyle w:val="Prrafodelista"/>
        <w:jc w:val="both"/>
        <w:rPr>
          <w:b/>
          <w:sz w:val="28"/>
          <w:szCs w:val="28"/>
        </w:rPr>
      </w:pPr>
    </w:p>
    <w:p w:rsidR="00362DE0" w:rsidRDefault="00362DE0" w:rsidP="00FA0076">
      <w:pPr>
        <w:pStyle w:val="Prrafodelista"/>
        <w:jc w:val="both"/>
        <w:rPr>
          <w:b/>
          <w:sz w:val="28"/>
          <w:szCs w:val="28"/>
        </w:rPr>
      </w:pPr>
    </w:p>
    <w:p w:rsidR="003D5BCB" w:rsidRDefault="003D5BCB" w:rsidP="00FA0076">
      <w:pPr>
        <w:pStyle w:val="Prrafodelista"/>
        <w:jc w:val="both"/>
        <w:rPr>
          <w:b/>
          <w:sz w:val="28"/>
          <w:szCs w:val="28"/>
        </w:rPr>
      </w:pPr>
    </w:p>
    <w:p w:rsidR="003D5BCB" w:rsidRDefault="003D5BCB" w:rsidP="00FA0076">
      <w:pPr>
        <w:pStyle w:val="Prrafodelista"/>
        <w:jc w:val="both"/>
        <w:rPr>
          <w:b/>
          <w:sz w:val="28"/>
          <w:szCs w:val="28"/>
        </w:rPr>
      </w:pPr>
    </w:p>
    <w:p w:rsidR="003D5BCB" w:rsidRDefault="003D5BCB" w:rsidP="00FA0076">
      <w:pPr>
        <w:pStyle w:val="Prrafodelista"/>
        <w:jc w:val="both"/>
        <w:rPr>
          <w:b/>
          <w:sz w:val="28"/>
          <w:szCs w:val="28"/>
        </w:rPr>
      </w:pPr>
    </w:p>
    <w:p w:rsidR="003D5BCB" w:rsidRDefault="003D5BCB" w:rsidP="00FA0076">
      <w:pPr>
        <w:pStyle w:val="Prrafodelista"/>
        <w:jc w:val="both"/>
        <w:rPr>
          <w:b/>
          <w:sz w:val="28"/>
          <w:szCs w:val="28"/>
        </w:rPr>
      </w:pPr>
    </w:p>
    <w:p w:rsidR="003D5BCB" w:rsidRDefault="003D5BCB" w:rsidP="00FA0076">
      <w:pPr>
        <w:pStyle w:val="Prrafodelista"/>
        <w:jc w:val="both"/>
        <w:rPr>
          <w:b/>
          <w:sz w:val="28"/>
          <w:szCs w:val="28"/>
        </w:rPr>
      </w:pPr>
    </w:p>
    <w:p w:rsidR="003D5BCB" w:rsidRDefault="003D5BCB" w:rsidP="00FA0076">
      <w:pPr>
        <w:pStyle w:val="Prrafodelista"/>
        <w:jc w:val="both"/>
        <w:rPr>
          <w:b/>
          <w:sz w:val="28"/>
          <w:szCs w:val="28"/>
        </w:rPr>
      </w:pPr>
    </w:p>
    <w:p w:rsidR="003D5BCB" w:rsidRDefault="003D5BCB" w:rsidP="00FA0076">
      <w:pPr>
        <w:pStyle w:val="Prrafodelista"/>
        <w:jc w:val="both"/>
        <w:rPr>
          <w:b/>
          <w:sz w:val="28"/>
          <w:szCs w:val="28"/>
        </w:rPr>
      </w:pPr>
    </w:p>
    <w:p w:rsidR="003D5BCB" w:rsidRDefault="003D5BCB" w:rsidP="00FA0076">
      <w:pPr>
        <w:pStyle w:val="Prrafodelista"/>
        <w:jc w:val="both"/>
        <w:rPr>
          <w:b/>
          <w:sz w:val="28"/>
          <w:szCs w:val="28"/>
        </w:rPr>
      </w:pPr>
    </w:p>
    <w:p w:rsidR="003D5BCB" w:rsidRDefault="003D5BCB" w:rsidP="00FA0076">
      <w:pPr>
        <w:pStyle w:val="Prrafodelista"/>
        <w:jc w:val="both"/>
        <w:rPr>
          <w:b/>
          <w:sz w:val="28"/>
          <w:szCs w:val="28"/>
        </w:rPr>
      </w:pPr>
    </w:p>
    <w:p w:rsidR="003D5BCB" w:rsidRDefault="003D5BCB" w:rsidP="00FA0076">
      <w:pPr>
        <w:pStyle w:val="Prrafodelista"/>
        <w:jc w:val="both"/>
        <w:rPr>
          <w:b/>
          <w:sz w:val="28"/>
          <w:szCs w:val="28"/>
        </w:rPr>
      </w:pPr>
    </w:p>
    <w:p w:rsidR="003D5BCB" w:rsidRDefault="003D5BCB" w:rsidP="00FA0076">
      <w:pPr>
        <w:pStyle w:val="Prrafodelista"/>
        <w:jc w:val="both"/>
        <w:rPr>
          <w:b/>
          <w:sz w:val="28"/>
          <w:szCs w:val="28"/>
        </w:rPr>
      </w:pPr>
    </w:p>
    <w:p w:rsidR="003D5BCB" w:rsidRDefault="003D5BCB" w:rsidP="00FA0076">
      <w:pPr>
        <w:pStyle w:val="Prrafodelista"/>
        <w:jc w:val="both"/>
        <w:rPr>
          <w:b/>
          <w:sz w:val="28"/>
          <w:szCs w:val="28"/>
        </w:rPr>
      </w:pPr>
    </w:p>
    <w:p w:rsidR="003D5BCB" w:rsidRDefault="003D5BCB" w:rsidP="00FA0076">
      <w:pPr>
        <w:pStyle w:val="Prrafodelista"/>
        <w:jc w:val="both"/>
        <w:rPr>
          <w:b/>
          <w:sz w:val="28"/>
          <w:szCs w:val="28"/>
        </w:rPr>
      </w:pPr>
    </w:p>
    <w:p w:rsidR="003D5BCB" w:rsidRDefault="003D5BCB" w:rsidP="00FA0076">
      <w:pPr>
        <w:pStyle w:val="Prrafodelista"/>
        <w:jc w:val="both"/>
        <w:rPr>
          <w:b/>
          <w:sz w:val="28"/>
          <w:szCs w:val="28"/>
        </w:rPr>
      </w:pPr>
    </w:p>
    <w:p w:rsidR="003D5BCB" w:rsidRDefault="003D5BCB" w:rsidP="00FA0076">
      <w:pPr>
        <w:pStyle w:val="Prrafodelista"/>
        <w:jc w:val="both"/>
        <w:rPr>
          <w:b/>
          <w:sz w:val="28"/>
          <w:szCs w:val="28"/>
        </w:rPr>
      </w:pPr>
    </w:p>
    <w:p w:rsidR="003D5BCB" w:rsidRDefault="003D5BCB" w:rsidP="00FA0076">
      <w:pPr>
        <w:pStyle w:val="Prrafodelista"/>
        <w:jc w:val="both"/>
        <w:rPr>
          <w:b/>
          <w:sz w:val="28"/>
          <w:szCs w:val="28"/>
        </w:rPr>
      </w:pPr>
    </w:p>
    <w:p w:rsidR="003D5BCB" w:rsidRDefault="003D5BCB" w:rsidP="00FA0076">
      <w:pPr>
        <w:pStyle w:val="Prrafodelista"/>
        <w:jc w:val="both"/>
        <w:rPr>
          <w:b/>
          <w:sz w:val="28"/>
          <w:szCs w:val="28"/>
        </w:rPr>
      </w:pPr>
    </w:p>
    <w:p w:rsidR="003D5BCB" w:rsidRDefault="003D5BCB" w:rsidP="00FA0076">
      <w:pPr>
        <w:pStyle w:val="Prrafodelista"/>
        <w:jc w:val="both"/>
        <w:rPr>
          <w:b/>
          <w:sz w:val="28"/>
          <w:szCs w:val="28"/>
        </w:rPr>
      </w:pPr>
    </w:p>
    <w:p w:rsidR="003D5BCB" w:rsidRDefault="003D5BCB" w:rsidP="00FA0076">
      <w:pPr>
        <w:pStyle w:val="Prrafodelista"/>
        <w:jc w:val="both"/>
        <w:rPr>
          <w:b/>
          <w:sz w:val="28"/>
          <w:szCs w:val="28"/>
        </w:rPr>
      </w:pPr>
    </w:p>
    <w:p w:rsidR="003D5BCB" w:rsidRDefault="003D5BCB" w:rsidP="00FA0076">
      <w:pPr>
        <w:pStyle w:val="Prrafodelista"/>
        <w:jc w:val="both"/>
        <w:rPr>
          <w:b/>
          <w:sz w:val="28"/>
          <w:szCs w:val="28"/>
        </w:rPr>
      </w:pPr>
    </w:p>
    <w:p w:rsidR="003D5BCB" w:rsidRDefault="003D5BCB" w:rsidP="00FA0076">
      <w:pPr>
        <w:pStyle w:val="Prrafodelista"/>
        <w:jc w:val="both"/>
        <w:rPr>
          <w:b/>
          <w:sz w:val="28"/>
          <w:szCs w:val="28"/>
        </w:rPr>
      </w:pPr>
    </w:p>
    <w:p w:rsidR="003D5BCB" w:rsidRDefault="003D5BCB" w:rsidP="00FA0076">
      <w:pPr>
        <w:pStyle w:val="Prrafodelista"/>
        <w:jc w:val="both"/>
        <w:rPr>
          <w:b/>
          <w:sz w:val="28"/>
          <w:szCs w:val="28"/>
        </w:rPr>
      </w:pPr>
    </w:p>
    <w:p w:rsidR="003D5BCB" w:rsidRDefault="003D5BCB" w:rsidP="00FA0076">
      <w:pPr>
        <w:pStyle w:val="Prrafodelista"/>
        <w:jc w:val="both"/>
        <w:rPr>
          <w:b/>
          <w:sz w:val="28"/>
          <w:szCs w:val="28"/>
        </w:rPr>
      </w:pPr>
    </w:p>
    <w:p w:rsidR="003D5BCB" w:rsidRDefault="003D5BCB" w:rsidP="00FA0076">
      <w:pPr>
        <w:pStyle w:val="Prrafodelista"/>
        <w:jc w:val="both"/>
        <w:rPr>
          <w:b/>
          <w:sz w:val="28"/>
          <w:szCs w:val="28"/>
        </w:rPr>
      </w:pPr>
    </w:p>
    <w:p w:rsidR="003D5BCB" w:rsidRDefault="003D5BCB" w:rsidP="003D5BCB">
      <w:pPr>
        <w:pStyle w:val="Prrafodelista"/>
        <w:jc w:val="center"/>
        <w:rPr>
          <w:b/>
          <w:sz w:val="28"/>
          <w:szCs w:val="28"/>
        </w:rPr>
      </w:pPr>
    </w:p>
    <w:p w:rsidR="003D5BCB" w:rsidRDefault="003D5BCB" w:rsidP="003D5BCB">
      <w:pPr>
        <w:pStyle w:val="Prrafodelista"/>
        <w:jc w:val="center"/>
        <w:rPr>
          <w:b/>
          <w:sz w:val="28"/>
          <w:szCs w:val="28"/>
        </w:rPr>
      </w:pPr>
    </w:p>
    <w:p w:rsidR="003D5BCB" w:rsidRDefault="003D5BCB" w:rsidP="003D5BCB">
      <w:pPr>
        <w:pStyle w:val="Prrafodelista"/>
        <w:jc w:val="center"/>
        <w:rPr>
          <w:b/>
          <w:sz w:val="28"/>
          <w:szCs w:val="28"/>
        </w:rPr>
      </w:pPr>
    </w:p>
    <w:p w:rsidR="003D5BCB" w:rsidRDefault="003D5BCB" w:rsidP="003D5BCB">
      <w:pPr>
        <w:pStyle w:val="Prrafodelist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ESTRUCTURA DEL AULA VIRTUAL</w:t>
      </w:r>
    </w:p>
    <w:p w:rsidR="00362DE0" w:rsidRDefault="00362DE0" w:rsidP="00FA0076">
      <w:pPr>
        <w:pStyle w:val="Prrafodelista"/>
        <w:jc w:val="both"/>
        <w:rPr>
          <w:b/>
          <w:sz w:val="28"/>
          <w:szCs w:val="28"/>
        </w:rPr>
      </w:pPr>
      <w:r>
        <w:rPr>
          <w:noProof/>
          <w:lang w:eastAsia="es-EC"/>
        </w:rPr>
        <w:drawing>
          <wp:inline distT="0" distB="0" distL="0" distR="0" wp14:anchorId="30579C81" wp14:editId="23646119">
            <wp:extent cx="5249333" cy="5941175"/>
            <wp:effectExtent l="0" t="0" r="889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3660" t="14498" r="13870" b="6322"/>
                    <a:stretch/>
                  </pic:blipFill>
                  <pic:spPr bwMode="auto">
                    <a:xfrm>
                      <a:off x="0" y="0"/>
                      <a:ext cx="5267342" cy="5961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2DE0" w:rsidRDefault="00362DE0" w:rsidP="00FA0076">
      <w:pPr>
        <w:pStyle w:val="Prrafodelista"/>
        <w:jc w:val="both"/>
        <w:rPr>
          <w:b/>
          <w:sz w:val="28"/>
          <w:szCs w:val="28"/>
        </w:rPr>
      </w:pPr>
    </w:p>
    <w:p w:rsidR="00362DE0" w:rsidRDefault="00362DE0" w:rsidP="00FA0076">
      <w:pPr>
        <w:pStyle w:val="Prrafodelista"/>
        <w:jc w:val="both"/>
        <w:rPr>
          <w:b/>
          <w:sz w:val="28"/>
          <w:szCs w:val="28"/>
        </w:rPr>
      </w:pPr>
      <w:r>
        <w:rPr>
          <w:noProof/>
          <w:lang w:eastAsia="es-EC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5869940" cy="6987540"/>
            <wp:effectExtent l="0" t="0" r="0" b="381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25" t="18957" r="15125" b="7987"/>
                    <a:stretch/>
                  </pic:blipFill>
                  <pic:spPr bwMode="auto">
                    <a:xfrm>
                      <a:off x="0" y="0"/>
                      <a:ext cx="5869940" cy="6987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br w:type="textWrapping" w:clear="all"/>
      </w:r>
    </w:p>
    <w:p w:rsidR="00362DE0" w:rsidRDefault="00362DE0" w:rsidP="00FA0076">
      <w:pPr>
        <w:pStyle w:val="Prrafodelista"/>
        <w:jc w:val="both"/>
        <w:rPr>
          <w:b/>
          <w:sz w:val="28"/>
          <w:szCs w:val="28"/>
        </w:rPr>
      </w:pPr>
    </w:p>
    <w:p w:rsidR="00362DE0" w:rsidRDefault="00362DE0" w:rsidP="00FA0076">
      <w:pPr>
        <w:pStyle w:val="Prrafodelista"/>
        <w:jc w:val="both"/>
        <w:rPr>
          <w:b/>
          <w:sz w:val="28"/>
          <w:szCs w:val="28"/>
        </w:rPr>
      </w:pPr>
    </w:p>
    <w:p w:rsidR="00362DE0" w:rsidRDefault="00362DE0" w:rsidP="00362DE0">
      <w:pPr>
        <w:pStyle w:val="Prrafodelista"/>
        <w:jc w:val="center"/>
        <w:rPr>
          <w:b/>
          <w:sz w:val="28"/>
          <w:szCs w:val="28"/>
        </w:rPr>
      </w:pPr>
      <w:r>
        <w:rPr>
          <w:noProof/>
          <w:lang w:eastAsia="es-EC"/>
        </w:rPr>
        <w:lastRenderedPageBreak/>
        <w:drawing>
          <wp:inline distT="0" distB="0" distL="0" distR="0" wp14:anchorId="5ECA47A5" wp14:editId="5BBB690B">
            <wp:extent cx="5689600" cy="7148383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5748" t="18400" r="15543" b="16079"/>
                    <a:stretch/>
                  </pic:blipFill>
                  <pic:spPr bwMode="auto">
                    <a:xfrm>
                      <a:off x="0" y="0"/>
                      <a:ext cx="5689600" cy="7148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2DE0" w:rsidRDefault="00362DE0" w:rsidP="00FA0076">
      <w:pPr>
        <w:pStyle w:val="Prrafodelista"/>
        <w:jc w:val="both"/>
        <w:rPr>
          <w:b/>
          <w:sz w:val="28"/>
          <w:szCs w:val="28"/>
        </w:rPr>
      </w:pPr>
    </w:p>
    <w:p w:rsidR="00362DE0" w:rsidRDefault="00362DE0" w:rsidP="00FA0076">
      <w:pPr>
        <w:pStyle w:val="Prrafodelista"/>
        <w:jc w:val="both"/>
        <w:rPr>
          <w:b/>
          <w:sz w:val="28"/>
          <w:szCs w:val="28"/>
        </w:rPr>
      </w:pPr>
    </w:p>
    <w:p w:rsidR="003D5BCB" w:rsidRDefault="003D5BCB" w:rsidP="00FA0076">
      <w:pPr>
        <w:pStyle w:val="Prrafodelista"/>
        <w:jc w:val="both"/>
        <w:rPr>
          <w:b/>
          <w:sz w:val="28"/>
          <w:szCs w:val="28"/>
        </w:rPr>
      </w:pPr>
    </w:p>
    <w:p w:rsidR="003D5BCB" w:rsidRDefault="003D5BCB" w:rsidP="00FA0076">
      <w:pPr>
        <w:pStyle w:val="Prrafodelista"/>
        <w:jc w:val="both"/>
        <w:rPr>
          <w:b/>
          <w:sz w:val="28"/>
          <w:szCs w:val="28"/>
        </w:rPr>
      </w:pPr>
    </w:p>
    <w:p w:rsidR="003D5BCB" w:rsidRDefault="003D5BCB" w:rsidP="00FA0076">
      <w:pPr>
        <w:pStyle w:val="Prrafodelista"/>
        <w:jc w:val="both"/>
        <w:rPr>
          <w:b/>
          <w:sz w:val="28"/>
          <w:szCs w:val="28"/>
        </w:rPr>
      </w:pPr>
    </w:p>
    <w:p w:rsidR="003D5BCB" w:rsidRDefault="003D5BCB" w:rsidP="00FA0076">
      <w:pPr>
        <w:pStyle w:val="Prrafodelista"/>
        <w:jc w:val="both"/>
        <w:rPr>
          <w:b/>
          <w:sz w:val="28"/>
          <w:szCs w:val="28"/>
        </w:rPr>
      </w:pPr>
    </w:p>
    <w:p w:rsidR="003D5BCB" w:rsidRDefault="003D5BCB" w:rsidP="00FA0076">
      <w:pPr>
        <w:pStyle w:val="Prrafodelista"/>
        <w:jc w:val="both"/>
        <w:rPr>
          <w:b/>
          <w:sz w:val="28"/>
          <w:szCs w:val="28"/>
        </w:rPr>
      </w:pPr>
    </w:p>
    <w:p w:rsidR="003D5BCB" w:rsidRDefault="003D5BCB" w:rsidP="003D5BCB">
      <w:pPr>
        <w:pStyle w:val="Prrafodelist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EJEMPLOS DE CITACIÓN</w:t>
      </w:r>
    </w:p>
    <w:p w:rsidR="003D5BCB" w:rsidRDefault="003D5BCB" w:rsidP="003D5BCB">
      <w:pPr>
        <w:pStyle w:val="Prrafodelista"/>
        <w:jc w:val="center"/>
        <w:rPr>
          <w:b/>
          <w:sz w:val="28"/>
          <w:szCs w:val="28"/>
        </w:rPr>
      </w:pPr>
    </w:p>
    <w:p w:rsidR="00362DE0" w:rsidRPr="00DE2EAF" w:rsidRDefault="00BD58D3" w:rsidP="00DE2E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FORMAS DE COLOCAR LAS REFERENCIAS CUANDO SE PARAFRASEA</w:t>
      </w:r>
      <w:r w:rsidR="00DE2EAF">
        <w:rPr>
          <w:b/>
          <w:sz w:val="28"/>
          <w:szCs w:val="28"/>
        </w:rPr>
        <w:t xml:space="preserve"> A LOS AUTORES</w:t>
      </w:r>
    </w:p>
    <w:p w:rsidR="00DE2EAF" w:rsidRDefault="00DE2EAF" w:rsidP="00DE2EAF">
      <w:pPr>
        <w:spacing w:after="0"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82AB5">
        <w:rPr>
          <w:rFonts w:ascii="Arial" w:hAnsi="Arial" w:cs="Arial"/>
          <w:sz w:val="24"/>
          <w:szCs w:val="24"/>
          <w:lang w:val="es-MX"/>
        </w:rPr>
        <w:t xml:space="preserve">La pedagogía es la ciencia que estudia la educación como el proceso de la formación de los sujetos en las diferentes etapas de su vida </w:t>
      </w:r>
      <w:r w:rsidRPr="00BD58D3">
        <w:rPr>
          <w:rFonts w:ascii="Arial" w:hAnsi="Arial" w:cs="Arial"/>
          <w:b/>
          <w:sz w:val="24"/>
          <w:szCs w:val="24"/>
          <w:lang w:val="es-MX"/>
        </w:rPr>
        <w:t>(</w:t>
      </w:r>
      <w:proofErr w:type="spellStart"/>
      <w:r w:rsidRPr="00BD58D3">
        <w:rPr>
          <w:rFonts w:ascii="Arial" w:hAnsi="Arial" w:cs="Arial"/>
          <w:b/>
          <w:sz w:val="24"/>
          <w:szCs w:val="24"/>
          <w:lang w:val="es-MX"/>
        </w:rPr>
        <w:t>Silber</w:t>
      </w:r>
      <w:proofErr w:type="spellEnd"/>
      <w:r w:rsidRPr="00BD58D3">
        <w:rPr>
          <w:rFonts w:ascii="Arial" w:hAnsi="Arial" w:cs="Arial"/>
          <w:b/>
          <w:sz w:val="24"/>
          <w:szCs w:val="24"/>
          <w:lang w:val="es-MX"/>
        </w:rPr>
        <w:t>, 2000; Bedoya, 2002)</w:t>
      </w:r>
      <w:r w:rsidRPr="00E82AB5">
        <w:rPr>
          <w:rFonts w:ascii="Arial" w:hAnsi="Arial" w:cs="Arial"/>
          <w:sz w:val="24"/>
          <w:szCs w:val="24"/>
          <w:lang w:val="es-MX"/>
        </w:rPr>
        <w:t xml:space="preserve">, y cuya historia según la visión de </w:t>
      </w:r>
      <w:r w:rsidRPr="00BD58D3">
        <w:rPr>
          <w:rFonts w:ascii="Arial" w:hAnsi="Arial" w:cs="Arial"/>
          <w:b/>
          <w:sz w:val="24"/>
          <w:szCs w:val="24"/>
          <w:lang w:val="es-MX"/>
        </w:rPr>
        <w:t xml:space="preserve">Flórez (1994) y </w:t>
      </w:r>
      <w:proofErr w:type="spellStart"/>
      <w:r w:rsidRPr="00BD58D3">
        <w:rPr>
          <w:rFonts w:ascii="Arial" w:hAnsi="Arial" w:cs="Arial"/>
          <w:b/>
          <w:sz w:val="24"/>
          <w:szCs w:val="24"/>
          <w:lang w:val="es-MX"/>
        </w:rPr>
        <w:t>Gadotti</w:t>
      </w:r>
      <w:proofErr w:type="spellEnd"/>
      <w:r w:rsidRPr="00BD58D3">
        <w:rPr>
          <w:rFonts w:ascii="Arial" w:hAnsi="Arial" w:cs="Arial"/>
          <w:b/>
          <w:sz w:val="24"/>
          <w:szCs w:val="24"/>
          <w:lang w:val="es-MX"/>
        </w:rPr>
        <w:t xml:space="preserve"> (2003),</w:t>
      </w:r>
      <w:r w:rsidRPr="00E82AB5">
        <w:rPr>
          <w:rFonts w:ascii="Arial" w:hAnsi="Arial" w:cs="Arial"/>
          <w:sz w:val="24"/>
          <w:szCs w:val="24"/>
          <w:lang w:val="es-MX"/>
        </w:rPr>
        <w:t xml:space="preserve"> marca una evolución que transita desde un conjunto de ideas sobre la educación y formación de los seres humanos, hasta la sistematización de leyes, principios, conceptos y presupuestos que sustentan a las prácticas educativas en la actualidad analizadas desde diferentes perspectivas y referentes, que constituyen la base de su estatuto epistemológico.</w:t>
      </w:r>
    </w:p>
    <w:p w:rsidR="00DE2EAF" w:rsidRDefault="00DE2EAF" w:rsidP="00DE2EAF">
      <w:pPr>
        <w:spacing w:after="0"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DE2EAF" w:rsidRPr="00DE2EAF" w:rsidRDefault="00DE2EAF" w:rsidP="00DE2EAF">
      <w:pPr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DE2EAF">
        <w:rPr>
          <w:rFonts w:ascii="Arial" w:hAnsi="Arial" w:cs="Arial"/>
          <w:b/>
          <w:sz w:val="24"/>
          <w:szCs w:val="24"/>
          <w:lang w:val="es-MX"/>
        </w:rPr>
        <w:t>CONSTRUCCIÓN DE PÁRRAFOS PROPIOS</w:t>
      </w:r>
    </w:p>
    <w:p w:rsidR="00DE2EAF" w:rsidRDefault="00DE2EAF" w:rsidP="00DE2EAF">
      <w:pPr>
        <w:spacing w:after="0"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82AB5">
        <w:rPr>
          <w:rFonts w:ascii="Arial" w:hAnsi="Arial" w:cs="Arial"/>
          <w:sz w:val="24"/>
          <w:szCs w:val="24"/>
          <w:lang w:val="es-MX"/>
        </w:rPr>
        <w:t xml:space="preserve">Dicho proceso no ha estado exento de contradicciones que trascienden hasta hoy, entre otras razones por su dependencia como ciencia social a las posiciones ideológicas y políticas que imponen una forma de educar y formar a los individuos según los intereses de la clase social que está en el poder.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Además, la pedagogía influye para que las reflexiones, e investigaciones sobre las prácticas educativas tengan en muchos casos, el sesgo de esas imposiciones. De ese modo se </w:t>
      </w:r>
      <w:proofErr w:type="spellStart"/>
      <w:r w:rsidRPr="00E82AB5">
        <w:rPr>
          <w:rFonts w:ascii="Arial" w:hAnsi="Arial" w:cs="Arial"/>
          <w:sz w:val="24"/>
          <w:szCs w:val="24"/>
          <w:lang w:val="es-MX"/>
        </w:rPr>
        <w:t>invisibilizan</w:t>
      </w:r>
      <w:proofErr w:type="spellEnd"/>
      <w:r w:rsidRPr="00E82AB5">
        <w:rPr>
          <w:rFonts w:ascii="Arial" w:hAnsi="Arial" w:cs="Arial"/>
          <w:sz w:val="24"/>
          <w:szCs w:val="24"/>
          <w:lang w:val="es-MX"/>
        </w:rPr>
        <w:t xml:space="preserve"> otros puntos de vista y apreciaciones, cuyos propósitos se centran en buscar nuevos análisis dentro de realidades educativas diferentes y con otras demandas no estudiadas comúnmente.</w:t>
      </w:r>
    </w:p>
    <w:p w:rsidR="00D145B1" w:rsidRDefault="00D145B1" w:rsidP="00DE2EAF">
      <w:pPr>
        <w:spacing w:after="0"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D145B1" w:rsidRDefault="00D145B1" w:rsidP="00DE2EAF">
      <w:pPr>
        <w:spacing w:after="0"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D145B1" w:rsidRDefault="00D145B1" w:rsidP="00DE2EAF">
      <w:pPr>
        <w:spacing w:after="0"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D145B1" w:rsidRPr="00BD58D3" w:rsidRDefault="00BD58D3" w:rsidP="00D145B1">
      <w:pPr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D58D3">
        <w:rPr>
          <w:rFonts w:ascii="Arial" w:hAnsi="Arial" w:cs="Arial"/>
          <w:b/>
          <w:sz w:val="24"/>
          <w:szCs w:val="24"/>
          <w:lang w:val="es-MX"/>
        </w:rPr>
        <w:lastRenderedPageBreak/>
        <w:t>OTRAS FORMAS DE COLOCAR LA REFERENCIA CUANDO SE PARAFRASEA A LOS AUTORES</w:t>
      </w:r>
    </w:p>
    <w:p w:rsidR="00D145B1" w:rsidRDefault="00D145B1" w:rsidP="00D145B1">
      <w:pPr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82AB5">
        <w:rPr>
          <w:rFonts w:ascii="Arial" w:hAnsi="Arial" w:cs="Arial"/>
          <w:sz w:val="24"/>
          <w:szCs w:val="24"/>
          <w:lang w:val="es-MX"/>
        </w:rPr>
        <w:t xml:space="preserve">La conformación y desarrollo del estatuto epistemológico de la pedagogía, tiene como fuente esencial para su constancia y registro, a las obras pedagógicas, consideradas libros o textos donde el autor define una posición filosófica, gnoseológica y pedagógica sobre la educación y el proceso formativo. Estos se fundamentan </w:t>
      </w:r>
      <w:r>
        <w:rPr>
          <w:rFonts w:ascii="Arial" w:hAnsi="Arial" w:cs="Arial"/>
          <w:sz w:val="24"/>
          <w:szCs w:val="24"/>
          <w:lang w:val="es-MX"/>
        </w:rPr>
        <w:t xml:space="preserve">en </w:t>
      </w:r>
      <w:r w:rsidRPr="00E82AB5">
        <w:rPr>
          <w:rFonts w:ascii="Arial" w:hAnsi="Arial" w:cs="Arial"/>
          <w:sz w:val="24"/>
          <w:szCs w:val="24"/>
          <w:lang w:val="es-MX"/>
        </w:rPr>
        <w:t xml:space="preserve">un sistema categorial relacionado con leyes y principios y que refleja una tendencia pedagógica consolidada, o una nueva perspectiva sobre la educación, bajo la influencia del contexto donde se desarrolla </w:t>
      </w:r>
      <w:r w:rsidRPr="00BD58D3">
        <w:rPr>
          <w:rFonts w:ascii="Arial" w:hAnsi="Arial" w:cs="Arial"/>
          <w:b/>
          <w:sz w:val="24"/>
          <w:szCs w:val="24"/>
          <w:lang w:val="es-MX"/>
        </w:rPr>
        <w:t>(Alarcón, 2014; Raya y Zulueta, 2015).</w:t>
      </w:r>
    </w:p>
    <w:p w:rsidR="00BD58D3" w:rsidRDefault="00BD58D3" w:rsidP="00D145B1">
      <w:pPr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BD58D3" w:rsidRDefault="00BD58D3" w:rsidP="00BD58D3">
      <w:pPr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82AB5">
        <w:rPr>
          <w:rFonts w:ascii="Arial" w:hAnsi="Arial" w:cs="Arial"/>
          <w:sz w:val="24"/>
          <w:szCs w:val="24"/>
          <w:lang w:val="es-MX"/>
        </w:rPr>
        <w:t xml:space="preserve">En esta dinámica, los investigadores estudiados afirman que las complejas prácticas pedagógicas actuales están facilitando que el debate pedagógico recobre interés y dentro del mismo, el estatuto epistemológico de la pedagogía, destacándose comunidades científicas de países como: Colombia, Argentina, Chile y Cuba entre los más significativos </w:t>
      </w:r>
      <w:r w:rsidRPr="00BD58D3">
        <w:rPr>
          <w:rFonts w:ascii="Arial" w:hAnsi="Arial" w:cs="Arial"/>
          <w:b/>
          <w:sz w:val="24"/>
          <w:szCs w:val="24"/>
          <w:lang w:val="es-MX"/>
        </w:rPr>
        <w:t>(Zuluaga, 1987; Flórez, 1994; Sanjurjo</w:t>
      </w:r>
      <w:proofErr w:type="gramStart"/>
      <w:r w:rsidRPr="00BD58D3">
        <w:rPr>
          <w:rFonts w:ascii="Arial" w:hAnsi="Arial" w:cs="Arial"/>
          <w:b/>
          <w:sz w:val="24"/>
          <w:szCs w:val="24"/>
          <w:lang w:val="es-MX"/>
        </w:rPr>
        <w:t>,1998</w:t>
      </w:r>
      <w:proofErr w:type="gramEnd"/>
      <w:r w:rsidRPr="00BD58D3">
        <w:rPr>
          <w:rFonts w:ascii="Arial" w:hAnsi="Arial" w:cs="Arial"/>
          <w:b/>
          <w:sz w:val="24"/>
          <w:szCs w:val="24"/>
          <w:lang w:val="es-MX"/>
        </w:rPr>
        <w:t xml:space="preserve">; Bedoya, 2002; Chávez, 2003; Cánovas, 2003; </w:t>
      </w:r>
      <w:proofErr w:type="spellStart"/>
      <w:r w:rsidRPr="00BD58D3">
        <w:rPr>
          <w:rFonts w:ascii="Arial" w:hAnsi="Arial" w:cs="Arial"/>
          <w:b/>
          <w:sz w:val="24"/>
          <w:szCs w:val="24"/>
          <w:lang w:val="es-MX"/>
        </w:rPr>
        <w:t>Silber</w:t>
      </w:r>
      <w:proofErr w:type="spellEnd"/>
      <w:r w:rsidRPr="00BD58D3">
        <w:rPr>
          <w:rFonts w:ascii="Arial" w:hAnsi="Arial" w:cs="Arial"/>
          <w:b/>
          <w:sz w:val="24"/>
          <w:szCs w:val="24"/>
          <w:lang w:val="es-MX"/>
        </w:rPr>
        <w:t>, 2006; Ramírez, 2011; Campos, 2011; Corredor, 2016).</w:t>
      </w:r>
    </w:p>
    <w:p w:rsidR="00BD58D3" w:rsidRPr="00BD58D3" w:rsidRDefault="00BD58D3" w:rsidP="00BD58D3">
      <w:pPr>
        <w:spacing w:after="0" w:line="48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BD58D3" w:rsidRDefault="00BD58D3" w:rsidP="00BD58D3">
      <w:pPr>
        <w:spacing w:after="0"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82AB5">
        <w:rPr>
          <w:rFonts w:ascii="Arial" w:hAnsi="Arial" w:cs="Arial"/>
          <w:sz w:val="24"/>
          <w:szCs w:val="24"/>
          <w:lang w:val="es-MX"/>
        </w:rPr>
        <w:t xml:space="preserve">En este sentido las investigaciones pedagógicas constituyen las principales vías para lograr lo anterior </w:t>
      </w:r>
      <w:r w:rsidRPr="00BD58D3">
        <w:rPr>
          <w:rFonts w:ascii="Arial" w:hAnsi="Arial" w:cs="Arial"/>
          <w:b/>
          <w:sz w:val="24"/>
          <w:szCs w:val="24"/>
          <w:lang w:val="es-MX"/>
        </w:rPr>
        <w:t>(Herrera, 2010),</w:t>
      </w:r>
      <w:r w:rsidRPr="00E82AB5">
        <w:rPr>
          <w:rFonts w:ascii="Arial" w:hAnsi="Arial" w:cs="Arial"/>
          <w:sz w:val="24"/>
          <w:szCs w:val="24"/>
          <w:lang w:val="es-MX"/>
        </w:rPr>
        <w:t xml:space="preserve"> pero la revisión documental permitió reconocer que, las metodologías de investigación aplicadas, están dirigidas esencialmente a analizar o la obra de toda la vida de un autor, o encaminadas al estudio del pensamiento de un político investigador o maestro sobre la educación, (</w:t>
      </w:r>
      <w:r w:rsidRPr="00BD58D3">
        <w:rPr>
          <w:rFonts w:ascii="Arial" w:hAnsi="Arial" w:cs="Arial"/>
          <w:b/>
          <w:sz w:val="24"/>
          <w:szCs w:val="24"/>
          <w:lang w:val="es-MX"/>
        </w:rPr>
        <w:t xml:space="preserve">Pérez, 2007; Guzmán et al., 2009; González et al., 2011; Chávez y </w:t>
      </w:r>
      <w:proofErr w:type="spellStart"/>
      <w:r w:rsidRPr="00BD58D3">
        <w:rPr>
          <w:rFonts w:ascii="Arial" w:hAnsi="Arial" w:cs="Arial"/>
          <w:b/>
          <w:sz w:val="24"/>
          <w:szCs w:val="24"/>
          <w:lang w:val="es-MX"/>
        </w:rPr>
        <w:t>Deler</w:t>
      </w:r>
      <w:proofErr w:type="spellEnd"/>
      <w:r w:rsidRPr="00BD58D3">
        <w:rPr>
          <w:rFonts w:ascii="Arial" w:hAnsi="Arial" w:cs="Arial"/>
          <w:b/>
          <w:sz w:val="24"/>
          <w:szCs w:val="24"/>
          <w:lang w:val="es-MX"/>
        </w:rPr>
        <w:t>, 2013; Mesa, 2015).</w:t>
      </w:r>
      <w:r w:rsidRPr="00E82AB5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BD58D3" w:rsidRPr="00BD58D3" w:rsidRDefault="00BD58D3" w:rsidP="00BD58D3">
      <w:pPr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D58D3">
        <w:rPr>
          <w:rFonts w:ascii="Arial" w:hAnsi="Arial" w:cs="Arial"/>
          <w:b/>
          <w:sz w:val="24"/>
          <w:szCs w:val="24"/>
          <w:lang w:val="es-MX"/>
        </w:rPr>
        <w:lastRenderedPageBreak/>
        <w:t>CONSTRUCCIÓN DE PÁRRAFO PROPIO</w:t>
      </w:r>
    </w:p>
    <w:p w:rsidR="00BD58D3" w:rsidRDefault="00BD58D3" w:rsidP="00BD58D3">
      <w:pPr>
        <w:spacing w:after="0"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82AB5">
        <w:rPr>
          <w:rFonts w:ascii="Arial" w:hAnsi="Arial" w:cs="Arial"/>
          <w:sz w:val="24"/>
          <w:szCs w:val="24"/>
          <w:lang w:val="es-MX"/>
        </w:rPr>
        <w:t>Dentro de las sistematizaciones ya establecidas resultan insuficientes los estudios sobre las obras pedagógicas de educadores y pedagogos contemporáneos, que desde sus investigaciones y en muchos casos, desde su propia práctica, sustentan y develan nuevas problemáticas socioeducativas valoradas desde concepciones novedosas que rompen con cánones determinados, y promueven nuevas perspectivas de análisis sobre el estatuto epistemológico de la pedagogía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:rsidR="00BD58D3" w:rsidRPr="00BD58D3" w:rsidRDefault="00BD58D3" w:rsidP="00BD58D3">
      <w:pPr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BD58D3" w:rsidRPr="00DE2EAF" w:rsidRDefault="00BD58D3" w:rsidP="00BD58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FORMAS DE COLOCAR LAS REFERENCIAS CUANDO SE </w:t>
      </w:r>
      <w:r>
        <w:rPr>
          <w:b/>
          <w:sz w:val="28"/>
          <w:szCs w:val="28"/>
        </w:rPr>
        <w:t xml:space="preserve">CITA TEXTUALMENTE </w:t>
      </w:r>
      <w:r>
        <w:rPr>
          <w:b/>
          <w:sz w:val="28"/>
          <w:szCs w:val="28"/>
        </w:rPr>
        <w:t>A LOS AUTORES</w:t>
      </w:r>
    </w:p>
    <w:p w:rsidR="00D145B1" w:rsidRDefault="00D145B1" w:rsidP="00DE2EAF">
      <w:pPr>
        <w:spacing w:after="0"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D58D3" w:rsidRDefault="00BD58D3" w:rsidP="00BD58D3">
      <w:pPr>
        <w:spacing w:after="0" w:line="480" w:lineRule="auto"/>
        <w:jc w:val="both"/>
        <w:rPr>
          <w:rFonts w:ascii="Arial" w:hAnsi="Arial" w:cs="Arial"/>
          <w:sz w:val="24"/>
          <w:szCs w:val="24"/>
          <w:lang w:val="es-PR"/>
        </w:rPr>
      </w:pPr>
      <w:r w:rsidRPr="00E82AB5">
        <w:rPr>
          <w:rFonts w:ascii="Arial" w:hAnsi="Arial" w:cs="Arial"/>
          <w:sz w:val="24"/>
          <w:szCs w:val="24"/>
          <w:lang w:val="es-PR"/>
        </w:rPr>
        <w:t xml:space="preserve">En el estudio de la ciencia </w:t>
      </w:r>
      <w:r w:rsidRPr="005A0553">
        <w:rPr>
          <w:rFonts w:ascii="Arial" w:hAnsi="Arial" w:cs="Arial"/>
          <w:b/>
          <w:sz w:val="24"/>
          <w:szCs w:val="24"/>
          <w:lang w:val="es-PR"/>
        </w:rPr>
        <w:t>Cánovas y Chávez (2002)</w:t>
      </w:r>
      <w:r w:rsidRPr="00E82AB5">
        <w:rPr>
          <w:rFonts w:ascii="Arial" w:hAnsi="Arial" w:cs="Arial"/>
          <w:sz w:val="24"/>
          <w:szCs w:val="24"/>
          <w:lang w:val="es-PR"/>
        </w:rPr>
        <w:t xml:space="preserve"> la definen como </w:t>
      </w:r>
      <w:r w:rsidRPr="005A0553">
        <w:rPr>
          <w:rFonts w:ascii="Arial" w:hAnsi="Arial" w:cs="Arial"/>
          <w:b/>
          <w:sz w:val="24"/>
          <w:szCs w:val="24"/>
          <w:lang w:val="es-PR"/>
        </w:rPr>
        <w:t>“</w:t>
      </w:r>
      <w:r w:rsidRPr="00E82AB5">
        <w:rPr>
          <w:rFonts w:ascii="Arial" w:hAnsi="Arial" w:cs="Arial"/>
          <w:sz w:val="24"/>
          <w:szCs w:val="24"/>
          <w:lang w:val="es-PR"/>
        </w:rPr>
        <w:t>la esfera de la actividad investigadora dirigida a la adquisición de nuevos conocimientos sobre la naturaleza, la sociedad y el pensamiento, que incluye todas las condiciones y elementos necesarios para ello, lo cual constituye la premisa, el medio (método) o el resultado de la investigación científica</w:t>
      </w:r>
      <w:r w:rsidRPr="005A0553">
        <w:rPr>
          <w:rFonts w:ascii="Arial" w:hAnsi="Arial" w:cs="Arial"/>
          <w:b/>
          <w:sz w:val="24"/>
          <w:szCs w:val="24"/>
          <w:lang w:val="es-PR"/>
        </w:rPr>
        <w:t>”</w:t>
      </w:r>
      <w:r w:rsidRPr="00E82AB5">
        <w:rPr>
          <w:rFonts w:ascii="Arial" w:hAnsi="Arial" w:cs="Arial"/>
          <w:sz w:val="24"/>
          <w:szCs w:val="24"/>
          <w:lang w:val="es-PR"/>
        </w:rPr>
        <w:t xml:space="preserve"> </w:t>
      </w:r>
      <w:r w:rsidRPr="005A0553">
        <w:rPr>
          <w:rFonts w:ascii="Arial" w:hAnsi="Arial" w:cs="Arial"/>
          <w:b/>
          <w:sz w:val="24"/>
          <w:szCs w:val="24"/>
          <w:lang w:val="es-PR"/>
        </w:rPr>
        <w:t>(p. 8).</w:t>
      </w:r>
      <w:r w:rsidRPr="00E82AB5">
        <w:rPr>
          <w:rFonts w:ascii="Arial" w:hAnsi="Arial" w:cs="Arial"/>
          <w:sz w:val="24"/>
          <w:szCs w:val="24"/>
          <w:lang w:val="es-PR"/>
        </w:rPr>
        <w:t xml:space="preserve"> </w:t>
      </w:r>
    </w:p>
    <w:p w:rsidR="00A62457" w:rsidRDefault="00A62457" w:rsidP="00BD58D3">
      <w:pPr>
        <w:spacing w:after="0" w:line="480" w:lineRule="auto"/>
        <w:jc w:val="both"/>
        <w:rPr>
          <w:rFonts w:ascii="Arial" w:hAnsi="Arial" w:cs="Arial"/>
          <w:sz w:val="24"/>
          <w:szCs w:val="24"/>
          <w:lang w:val="es-PR"/>
        </w:rPr>
      </w:pPr>
    </w:p>
    <w:p w:rsidR="00A62457" w:rsidRPr="00E82AB5" w:rsidRDefault="00A62457" w:rsidP="00A62457">
      <w:pPr>
        <w:spacing w:after="0" w:line="480" w:lineRule="auto"/>
        <w:jc w:val="both"/>
        <w:rPr>
          <w:rFonts w:ascii="Arial" w:hAnsi="Arial" w:cs="Arial"/>
          <w:sz w:val="24"/>
          <w:szCs w:val="24"/>
          <w:lang w:val="es-PR"/>
        </w:rPr>
      </w:pPr>
      <w:r w:rsidRPr="00E82AB5">
        <w:rPr>
          <w:rFonts w:ascii="Arial" w:hAnsi="Arial" w:cs="Arial"/>
          <w:sz w:val="24"/>
          <w:szCs w:val="24"/>
          <w:lang w:val="es-PR"/>
        </w:rPr>
        <w:t xml:space="preserve">La autora asume la definición de </w:t>
      </w:r>
      <w:r w:rsidRPr="00A62457">
        <w:rPr>
          <w:rFonts w:ascii="Arial" w:hAnsi="Arial" w:cs="Arial"/>
          <w:b/>
          <w:sz w:val="24"/>
          <w:szCs w:val="24"/>
          <w:lang w:val="es-PR"/>
        </w:rPr>
        <w:t>Gómez y Bedoya (1989),</w:t>
      </w:r>
      <w:r w:rsidRPr="00E82AB5">
        <w:rPr>
          <w:rFonts w:ascii="Arial" w:hAnsi="Arial" w:cs="Arial"/>
          <w:sz w:val="24"/>
          <w:szCs w:val="24"/>
          <w:lang w:val="es-PR"/>
        </w:rPr>
        <w:t xml:space="preserve"> que plantea que </w:t>
      </w:r>
      <w:r w:rsidRPr="00A62457">
        <w:rPr>
          <w:rFonts w:ascii="Arial" w:hAnsi="Arial" w:cs="Arial"/>
          <w:b/>
          <w:sz w:val="24"/>
          <w:szCs w:val="24"/>
          <w:lang w:val="es-PR"/>
        </w:rPr>
        <w:t>“</w:t>
      </w:r>
      <w:r w:rsidRPr="00E82AB5">
        <w:rPr>
          <w:rFonts w:ascii="Arial" w:hAnsi="Arial" w:cs="Arial"/>
          <w:sz w:val="24"/>
          <w:szCs w:val="24"/>
          <w:lang w:val="es-PR"/>
        </w:rPr>
        <w:t>por su carácter objetivo y alcance, es la ciencia que tiene como objeto de estudio a la educación como fenómeno psicosocial, cultural y específicamente humano, brindándole un conjunto de bases y parámetros para analizar y estructurar la formación y los procesos de enseñanza y de apre</w:t>
      </w:r>
      <w:r>
        <w:rPr>
          <w:rFonts w:ascii="Arial" w:hAnsi="Arial" w:cs="Arial"/>
          <w:sz w:val="24"/>
          <w:szCs w:val="24"/>
          <w:lang w:val="es-PR"/>
        </w:rPr>
        <w:t>ndizaje que intervienen en ella</w:t>
      </w:r>
      <w:r w:rsidRPr="00A62457">
        <w:rPr>
          <w:rFonts w:ascii="Arial" w:hAnsi="Arial" w:cs="Arial"/>
          <w:b/>
          <w:sz w:val="24"/>
          <w:szCs w:val="24"/>
          <w:lang w:val="es-PR"/>
        </w:rPr>
        <w:t>”</w:t>
      </w:r>
      <w:r w:rsidRPr="00E82AB5">
        <w:rPr>
          <w:rFonts w:ascii="Arial" w:hAnsi="Arial" w:cs="Arial"/>
          <w:sz w:val="24"/>
          <w:szCs w:val="24"/>
          <w:lang w:val="es-PR"/>
        </w:rPr>
        <w:t xml:space="preserve"> </w:t>
      </w:r>
      <w:r w:rsidRPr="00A62457">
        <w:rPr>
          <w:rFonts w:ascii="Arial" w:hAnsi="Arial" w:cs="Arial"/>
          <w:b/>
          <w:sz w:val="24"/>
          <w:szCs w:val="24"/>
          <w:lang w:val="es-PR"/>
        </w:rPr>
        <w:t>(Gómez y Bedoya</w:t>
      </w:r>
      <w:proofErr w:type="gramStart"/>
      <w:r w:rsidRPr="00A62457">
        <w:rPr>
          <w:rFonts w:ascii="Arial" w:hAnsi="Arial" w:cs="Arial"/>
          <w:b/>
          <w:sz w:val="24"/>
          <w:szCs w:val="24"/>
          <w:lang w:val="es-PR"/>
        </w:rPr>
        <w:t>,1989</w:t>
      </w:r>
      <w:proofErr w:type="gramEnd"/>
      <w:r w:rsidRPr="00A62457">
        <w:rPr>
          <w:rFonts w:ascii="Arial" w:hAnsi="Arial" w:cs="Arial"/>
          <w:b/>
          <w:sz w:val="24"/>
          <w:szCs w:val="24"/>
          <w:lang w:val="es-PR"/>
        </w:rPr>
        <w:t>, p. 9).</w:t>
      </w:r>
      <w:bookmarkStart w:id="0" w:name="_GoBack"/>
      <w:bookmarkEnd w:id="0"/>
    </w:p>
    <w:p w:rsidR="005A0553" w:rsidRPr="00E82AB5" w:rsidRDefault="005A0553" w:rsidP="00BD58D3">
      <w:pPr>
        <w:spacing w:after="0" w:line="480" w:lineRule="auto"/>
        <w:jc w:val="both"/>
        <w:rPr>
          <w:rFonts w:ascii="Arial" w:hAnsi="Arial" w:cs="Arial"/>
          <w:sz w:val="24"/>
          <w:szCs w:val="24"/>
          <w:lang w:val="es-PR"/>
        </w:rPr>
      </w:pPr>
    </w:p>
    <w:p w:rsidR="00BD58D3" w:rsidRPr="00E82AB5" w:rsidRDefault="00BD58D3" w:rsidP="00DE2EAF">
      <w:pPr>
        <w:spacing w:after="0"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A62457" w:rsidRDefault="00A62457" w:rsidP="00A62457">
      <w:pPr>
        <w:spacing w:after="0" w:line="480" w:lineRule="auto"/>
        <w:jc w:val="both"/>
        <w:rPr>
          <w:rFonts w:ascii="Arial" w:hAnsi="Arial" w:cs="Arial"/>
          <w:sz w:val="24"/>
          <w:szCs w:val="24"/>
          <w:lang w:val="es-PR"/>
        </w:rPr>
      </w:pPr>
      <w:r w:rsidRPr="00E82AB5">
        <w:rPr>
          <w:rFonts w:ascii="Arial" w:hAnsi="Arial" w:cs="Arial"/>
          <w:sz w:val="24"/>
          <w:szCs w:val="24"/>
          <w:lang w:val="es-PR"/>
        </w:rPr>
        <w:lastRenderedPageBreak/>
        <w:t xml:space="preserve">De este modo, la autora se adscribe a la conceptualización propuesta por </w:t>
      </w:r>
      <w:r w:rsidRPr="00A62457">
        <w:rPr>
          <w:rFonts w:ascii="Arial" w:hAnsi="Arial" w:cs="Arial"/>
          <w:b/>
          <w:sz w:val="24"/>
          <w:szCs w:val="24"/>
          <w:lang w:val="es-PR"/>
        </w:rPr>
        <w:t>González, et al (2011),</w:t>
      </w:r>
      <w:r w:rsidRPr="00E82AB5">
        <w:rPr>
          <w:rFonts w:ascii="Arial" w:hAnsi="Arial" w:cs="Arial"/>
          <w:sz w:val="24"/>
          <w:szCs w:val="24"/>
          <w:lang w:val="es-PR"/>
        </w:rPr>
        <w:t xml:space="preserve"> que la definen</w:t>
      </w:r>
      <w:r>
        <w:rPr>
          <w:rFonts w:ascii="Arial" w:hAnsi="Arial" w:cs="Arial"/>
          <w:sz w:val="24"/>
          <w:szCs w:val="24"/>
          <w:lang w:val="es-PR"/>
        </w:rPr>
        <w:t>:</w:t>
      </w:r>
      <w:r w:rsidRPr="00E82AB5">
        <w:rPr>
          <w:rFonts w:ascii="Arial" w:hAnsi="Arial" w:cs="Arial"/>
          <w:sz w:val="24"/>
          <w:szCs w:val="24"/>
          <w:lang w:val="es-PR"/>
        </w:rPr>
        <w:t xml:space="preserve"> </w:t>
      </w:r>
      <w:r w:rsidRPr="00A62457">
        <w:rPr>
          <w:rFonts w:ascii="Arial" w:hAnsi="Arial" w:cs="Arial"/>
          <w:b/>
          <w:sz w:val="24"/>
          <w:szCs w:val="24"/>
          <w:lang w:val="es-PR"/>
        </w:rPr>
        <w:t>“</w:t>
      </w:r>
      <w:r w:rsidRPr="00E82AB5">
        <w:rPr>
          <w:rFonts w:ascii="Arial" w:hAnsi="Arial" w:cs="Arial"/>
          <w:sz w:val="24"/>
          <w:szCs w:val="24"/>
          <w:lang w:val="es-PR"/>
        </w:rPr>
        <w:t>como proceso y resultado cronológico de producción y publicación científica de un maestro o educador, en la que revela intencionada y explícitamente resultados gnoseológicos y formativos sobre cómo educar al ser humano desde una concepción del mundo coherente y previamente asumida que contribuye al ejercicio de un magisterio ético y comprometido con la sociedad</w:t>
      </w:r>
      <w:r w:rsidRPr="00A62457">
        <w:rPr>
          <w:rFonts w:ascii="Arial" w:hAnsi="Arial" w:cs="Arial"/>
          <w:b/>
          <w:sz w:val="24"/>
          <w:szCs w:val="24"/>
          <w:lang w:val="es-PR"/>
        </w:rPr>
        <w:t>”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A62457">
        <w:rPr>
          <w:rFonts w:ascii="Arial" w:hAnsi="Arial" w:cs="Arial"/>
          <w:b/>
          <w:sz w:val="24"/>
          <w:szCs w:val="24"/>
          <w:lang w:val="es-PR"/>
        </w:rPr>
        <w:t>(González, et al, 2011, p. 8).</w:t>
      </w:r>
      <w:r w:rsidRPr="00E82AB5">
        <w:rPr>
          <w:rFonts w:ascii="Arial" w:hAnsi="Arial" w:cs="Arial"/>
          <w:sz w:val="24"/>
          <w:szCs w:val="24"/>
          <w:lang w:val="es-PR"/>
        </w:rPr>
        <w:t xml:space="preserve">  </w:t>
      </w:r>
    </w:p>
    <w:p w:rsidR="00A62457" w:rsidRDefault="00A62457" w:rsidP="00A62457">
      <w:pPr>
        <w:spacing w:after="0" w:line="480" w:lineRule="auto"/>
        <w:jc w:val="both"/>
        <w:rPr>
          <w:rFonts w:ascii="Arial" w:hAnsi="Arial" w:cs="Arial"/>
          <w:sz w:val="24"/>
          <w:szCs w:val="24"/>
          <w:lang w:val="es-PR"/>
        </w:rPr>
      </w:pPr>
    </w:p>
    <w:p w:rsidR="00A62457" w:rsidRPr="00E82AB5" w:rsidRDefault="00A62457" w:rsidP="00A62457">
      <w:pPr>
        <w:spacing w:after="0" w:line="480" w:lineRule="auto"/>
        <w:jc w:val="both"/>
        <w:rPr>
          <w:rFonts w:ascii="Arial" w:hAnsi="Arial" w:cs="Arial"/>
          <w:sz w:val="24"/>
          <w:szCs w:val="24"/>
          <w:lang w:val="es-PR"/>
        </w:rPr>
      </w:pPr>
    </w:p>
    <w:p w:rsidR="00362DE0" w:rsidRDefault="00362DE0" w:rsidP="00FA0076">
      <w:pPr>
        <w:pStyle w:val="Prrafodelista"/>
        <w:jc w:val="both"/>
        <w:rPr>
          <w:b/>
          <w:sz w:val="28"/>
          <w:szCs w:val="28"/>
        </w:rPr>
      </w:pPr>
    </w:p>
    <w:p w:rsidR="00362DE0" w:rsidRPr="00362DE0" w:rsidRDefault="00362DE0" w:rsidP="00362DE0">
      <w:pPr>
        <w:jc w:val="both"/>
        <w:rPr>
          <w:b/>
          <w:sz w:val="28"/>
          <w:szCs w:val="28"/>
        </w:rPr>
      </w:pPr>
    </w:p>
    <w:sectPr w:rsidR="00362DE0" w:rsidRPr="00362D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3445C"/>
    <w:multiLevelType w:val="hybridMultilevel"/>
    <w:tmpl w:val="AD30C114"/>
    <w:lvl w:ilvl="0" w:tplc="FDC4D5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2F370B"/>
    <w:multiLevelType w:val="hybridMultilevel"/>
    <w:tmpl w:val="CE867CC6"/>
    <w:lvl w:ilvl="0" w:tplc="E96A0C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D71729"/>
    <w:multiLevelType w:val="hybridMultilevel"/>
    <w:tmpl w:val="A4DE838C"/>
    <w:lvl w:ilvl="0" w:tplc="9FE6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CF326D"/>
    <w:multiLevelType w:val="hybridMultilevel"/>
    <w:tmpl w:val="43F8EA9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AC"/>
    <w:rsid w:val="000E304C"/>
    <w:rsid w:val="0025725F"/>
    <w:rsid w:val="003067D3"/>
    <w:rsid w:val="00362DE0"/>
    <w:rsid w:val="003D5BCB"/>
    <w:rsid w:val="004119F2"/>
    <w:rsid w:val="005A0553"/>
    <w:rsid w:val="005E6004"/>
    <w:rsid w:val="0063196F"/>
    <w:rsid w:val="00815AAC"/>
    <w:rsid w:val="00905A1C"/>
    <w:rsid w:val="00A30E77"/>
    <w:rsid w:val="00A62457"/>
    <w:rsid w:val="00AF7A47"/>
    <w:rsid w:val="00B45CD8"/>
    <w:rsid w:val="00BD58D3"/>
    <w:rsid w:val="00C14585"/>
    <w:rsid w:val="00C85088"/>
    <w:rsid w:val="00D145B1"/>
    <w:rsid w:val="00D20400"/>
    <w:rsid w:val="00DE2EAF"/>
    <w:rsid w:val="00FA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71C51-F5DD-4FE2-89BB-CB81E58E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7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DFCA1-70F5-479C-A896-140B99C2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3906</Words>
  <Characters>21489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SYSTEMarket</dc:creator>
  <cp:keywords/>
  <dc:description/>
  <cp:lastModifiedBy>SYSTEMarket</cp:lastModifiedBy>
  <cp:revision>14</cp:revision>
  <dcterms:created xsi:type="dcterms:W3CDTF">2020-05-17T23:43:00Z</dcterms:created>
  <dcterms:modified xsi:type="dcterms:W3CDTF">2020-05-21T13:26:00Z</dcterms:modified>
</cp:coreProperties>
</file>